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5EB448" w14:textId="5B09BA4F" w:rsidR="009450C8" w:rsidRPr="00C17EAD" w:rsidRDefault="009450C8" w:rsidP="001B396B">
      <w:pPr>
        <w:pStyle w:val="Nagwek1"/>
        <w:spacing w:before="0" w:line="360" w:lineRule="auto"/>
        <w:rPr>
          <w:rFonts w:ascii="Arial" w:hAnsi="Arial" w:cs="Arial"/>
          <w:color w:val="auto"/>
          <w:sz w:val="36"/>
          <w:szCs w:val="36"/>
        </w:rPr>
      </w:pPr>
      <w:r w:rsidRPr="00C17EAD">
        <w:rPr>
          <w:rFonts w:ascii="Arial" w:hAnsi="Arial" w:cs="Arial"/>
          <w:color w:val="auto"/>
          <w:sz w:val="36"/>
          <w:szCs w:val="36"/>
        </w:rPr>
        <w:t>Uchwała nr 12/2020/2021</w:t>
      </w:r>
      <w:r w:rsidRPr="00C17EAD">
        <w:rPr>
          <w:rFonts w:ascii="Arial" w:hAnsi="Arial" w:cs="Arial"/>
          <w:color w:val="auto"/>
          <w:sz w:val="36"/>
          <w:szCs w:val="36"/>
        </w:rPr>
        <w:br/>
        <w:t xml:space="preserve">Rady Pedagogicznej Przedszkola Miejskiego nr 5 “Stokrotka” w Kutnie z dnia 6 listopada 2020 r. w sprawie zmian w </w:t>
      </w:r>
      <w:r w:rsidR="00C17EAD">
        <w:rPr>
          <w:rFonts w:ascii="Arial" w:hAnsi="Arial" w:cs="Arial"/>
          <w:color w:val="auto"/>
          <w:sz w:val="36"/>
          <w:szCs w:val="36"/>
        </w:rPr>
        <w:t>S</w:t>
      </w:r>
      <w:r w:rsidRPr="00C17EAD">
        <w:rPr>
          <w:rFonts w:ascii="Arial" w:hAnsi="Arial" w:cs="Arial"/>
          <w:color w:val="auto"/>
          <w:sz w:val="36"/>
          <w:szCs w:val="36"/>
        </w:rPr>
        <w:t>tatucie Przedszkola Miejskiego nr 5 “Stokrotka” w Kutnie</w:t>
      </w:r>
    </w:p>
    <w:p w14:paraId="6C07DAB2" w14:textId="7DD64AE1" w:rsidR="009450C8" w:rsidRPr="009450C8" w:rsidRDefault="009450C8" w:rsidP="001B396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450C8">
        <w:rPr>
          <w:rFonts w:ascii="Arial" w:hAnsi="Arial" w:cs="Arial"/>
          <w:sz w:val="24"/>
          <w:szCs w:val="24"/>
        </w:rPr>
        <w:t>Na podstawie art. 80 ust. 2 pkt 1 ustawy z 14 grudnia 2016 r. - Prawo oświatowe (Dz.U. z 2020 r. poz. 910) uchwala się co następuje:</w:t>
      </w:r>
    </w:p>
    <w:p w14:paraId="045DC399" w14:textId="77777777" w:rsidR="009450C8" w:rsidRPr="00C17EAD" w:rsidRDefault="009450C8" w:rsidP="001B396B">
      <w:pPr>
        <w:pStyle w:val="Nagwek2"/>
        <w:spacing w:before="0" w:line="360" w:lineRule="auto"/>
        <w:rPr>
          <w:rFonts w:ascii="Arial" w:hAnsi="Arial" w:cs="Arial"/>
          <w:color w:val="auto"/>
          <w:sz w:val="32"/>
          <w:szCs w:val="32"/>
        </w:rPr>
      </w:pPr>
      <w:r w:rsidRPr="00C17EAD">
        <w:rPr>
          <w:rFonts w:ascii="Arial" w:hAnsi="Arial" w:cs="Arial"/>
          <w:color w:val="auto"/>
          <w:sz w:val="32"/>
          <w:szCs w:val="32"/>
        </w:rPr>
        <w:t xml:space="preserve">§ 1 </w:t>
      </w:r>
      <w:bookmarkStart w:id="0" w:name="_GoBack"/>
      <w:bookmarkEnd w:id="0"/>
    </w:p>
    <w:p w14:paraId="49E06A89" w14:textId="77777777" w:rsidR="009450C8" w:rsidRDefault="009450C8" w:rsidP="001B396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450C8">
        <w:rPr>
          <w:rFonts w:ascii="Arial" w:hAnsi="Arial" w:cs="Arial"/>
          <w:sz w:val="24"/>
          <w:szCs w:val="24"/>
        </w:rPr>
        <w:t>W Statucie Przedszkola Miejskiego nr 5 “Stokrotka” w Kutnie z dnia 30.11.2017 r. dokonuje się następujących zmian:</w:t>
      </w:r>
    </w:p>
    <w:p w14:paraId="18DE6606" w14:textId="00F4C96F" w:rsidR="009450C8" w:rsidRPr="00207074" w:rsidRDefault="009450C8" w:rsidP="001B396B">
      <w:pPr>
        <w:pStyle w:val="Nagwek3"/>
        <w:spacing w:before="0" w:line="360" w:lineRule="auto"/>
        <w:rPr>
          <w:rFonts w:ascii="Arial" w:hAnsi="Arial" w:cs="Arial"/>
          <w:b/>
          <w:color w:val="auto"/>
          <w:sz w:val="28"/>
          <w:szCs w:val="28"/>
        </w:rPr>
      </w:pPr>
      <w:r w:rsidRPr="00207074">
        <w:rPr>
          <w:rFonts w:ascii="Arial" w:hAnsi="Arial" w:cs="Arial"/>
          <w:b/>
          <w:color w:val="auto"/>
          <w:sz w:val="28"/>
          <w:szCs w:val="28"/>
        </w:rPr>
        <w:t xml:space="preserve">Zmiana nr 2/2020 z dnia 05.11.2020 r. </w:t>
      </w:r>
    </w:p>
    <w:p w14:paraId="564D369C" w14:textId="21ACFCE8" w:rsidR="009450C8" w:rsidRPr="0096079B" w:rsidRDefault="009450C8" w:rsidP="001B396B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6079B">
        <w:rPr>
          <w:rFonts w:ascii="Arial" w:hAnsi="Arial" w:cs="Arial"/>
          <w:sz w:val="24"/>
          <w:szCs w:val="24"/>
        </w:rPr>
        <w:t xml:space="preserve">W rozdziale 2 Cele i zadania przedszkola w § 5 dodaje się : </w:t>
      </w:r>
    </w:p>
    <w:p w14:paraId="505564D9" w14:textId="09FCD97A" w:rsidR="0096079B" w:rsidRDefault="009450C8" w:rsidP="001B396B">
      <w:pPr>
        <w:pStyle w:val="Akapitzlist"/>
        <w:numPr>
          <w:ilvl w:val="1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6079B">
        <w:rPr>
          <w:rFonts w:ascii="Arial" w:hAnsi="Arial" w:cs="Arial"/>
          <w:sz w:val="24"/>
          <w:szCs w:val="24"/>
        </w:rPr>
        <w:t>ust.</w:t>
      </w:r>
      <w:r w:rsidR="0096079B">
        <w:rPr>
          <w:rFonts w:ascii="Arial" w:hAnsi="Arial" w:cs="Arial"/>
          <w:sz w:val="24"/>
          <w:szCs w:val="24"/>
        </w:rPr>
        <w:t xml:space="preserve"> </w:t>
      </w:r>
      <w:r w:rsidRPr="0096079B">
        <w:rPr>
          <w:rFonts w:ascii="Arial" w:hAnsi="Arial" w:cs="Arial"/>
          <w:sz w:val="24"/>
          <w:szCs w:val="24"/>
        </w:rPr>
        <w:t>6 o brzmieniu:</w:t>
      </w:r>
    </w:p>
    <w:p w14:paraId="50281FD2" w14:textId="33370A7D" w:rsidR="009450C8" w:rsidRPr="009450C8" w:rsidRDefault="0096079B" w:rsidP="001B396B">
      <w:pPr>
        <w:pStyle w:val="Akapitzlist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„6. </w:t>
      </w:r>
      <w:r w:rsidR="009450C8" w:rsidRPr="0096079B">
        <w:rPr>
          <w:rFonts w:ascii="Arial" w:hAnsi="Arial" w:cs="Arial"/>
          <w:sz w:val="24"/>
          <w:szCs w:val="24"/>
        </w:rPr>
        <w:t>W okresie czasowego ograniczenia funkcjonowania jednostek systemu oświaty w związku z zapobieganiem, przeciwdziałaniem i zwalczaniem COVID-19, realizacja zadań przedszkola odbywa się poprzez organizację zajęć z wykorzystaniem metod i technik kształcenia na odległość</w:t>
      </w:r>
      <w:r>
        <w:rPr>
          <w:rFonts w:ascii="Arial" w:hAnsi="Arial" w:cs="Arial"/>
          <w:sz w:val="24"/>
          <w:szCs w:val="24"/>
        </w:rPr>
        <w:t>”</w:t>
      </w:r>
      <w:r w:rsidR="009450C8" w:rsidRPr="0096079B">
        <w:rPr>
          <w:rFonts w:ascii="Arial" w:hAnsi="Arial" w:cs="Arial"/>
          <w:sz w:val="24"/>
          <w:szCs w:val="24"/>
        </w:rPr>
        <w:t>.</w:t>
      </w:r>
    </w:p>
    <w:p w14:paraId="4AE8BB61" w14:textId="442FD584" w:rsidR="0096079B" w:rsidRDefault="009450C8" w:rsidP="001B396B">
      <w:pPr>
        <w:pStyle w:val="Akapitzlist"/>
        <w:numPr>
          <w:ilvl w:val="1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6079B">
        <w:rPr>
          <w:rFonts w:ascii="Arial" w:hAnsi="Arial" w:cs="Arial"/>
          <w:sz w:val="24"/>
          <w:szCs w:val="24"/>
        </w:rPr>
        <w:t>ust.</w:t>
      </w:r>
      <w:r w:rsidR="0096079B">
        <w:rPr>
          <w:rFonts w:ascii="Arial" w:hAnsi="Arial" w:cs="Arial"/>
          <w:sz w:val="24"/>
          <w:szCs w:val="24"/>
        </w:rPr>
        <w:t xml:space="preserve"> </w:t>
      </w:r>
      <w:r w:rsidRPr="0096079B">
        <w:rPr>
          <w:rFonts w:ascii="Arial" w:hAnsi="Arial" w:cs="Arial"/>
          <w:sz w:val="24"/>
          <w:szCs w:val="24"/>
        </w:rPr>
        <w:t>7 o brzmieniu:</w:t>
      </w:r>
    </w:p>
    <w:p w14:paraId="0453FD39" w14:textId="085E91D3" w:rsidR="009450C8" w:rsidRPr="009450C8" w:rsidRDefault="0096079B" w:rsidP="001B396B">
      <w:pPr>
        <w:pStyle w:val="Akapitzlist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„7. </w:t>
      </w:r>
      <w:r w:rsidR="009450C8" w:rsidRPr="0096079B">
        <w:rPr>
          <w:rFonts w:ascii="Arial" w:hAnsi="Arial" w:cs="Arial"/>
          <w:sz w:val="24"/>
          <w:szCs w:val="24"/>
        </w:rPr>
        <w:t xml:space="preserve">W okresie czasowego ograniczenia funkcjonowania jednostek systemu oświaty w związku z zapobieganiem, przeciwdziałaniem i zwalczaniem COVID-19, wychowanek ma prawo do edukacji przedszkolnej na zasadach określonych w powszechnie obowiązujących przepisach prawa z uwzględnieniem Ministra Zdrowia i Głównego Inspektora Sanitarnego.  </w:t>
      </w:r>
    </w:p>
    <w:p w14:paraId="41F99BEC" w14:textId="5ADE9427" w:rsidR="009450C8" w:rsidRPr="0096079B" w:rsidRDefault="009450C8" w:rsidP="001B396B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6079B">
        <w:rPr>
          <w:rFonts w:ascii="Arial" w:hAnsi="Arial" w:cs="Arial"/>
          <w:sz w:val="24"/>
          <w:szCs w:val="24"/>
        </w:rPr>
        <w:t>W rozdziale 3 Organy przedszkola §</w:t>
      </w:r>
      <w:r w:rsidR="0096079B">
        <w:rPr>
          <w:rFonts w:ascii="Arial" w:hAnsi="Arial" w:cs="Arial"/>
          <w:sz w:val="24"/>
          <w:szCs w:val="24"/>
        </w:rPr>
        <w:t xml:space="preserve"> </w:t>
      </w:r>
      <w:r w:rsidRPr="0096079B">
        <w:rPr>
          <w:rFonts w:ascii="Arial" w:hAnsi="Arial" w:cs="Arial"/>
          <w:sz w:val="24"/>
          <w:szCs w:val="24"/>
        </w:rPr>
        <w:t>7 dodaje się :</w:t>
      </w:r>
    </w:p>
    <w:p w14:paraId="1FDF7CD6" w14:textId="77777777" w:rsidR="009450C8" w:rsidRPr="0096079B" w:rsidRDefault="009450C8" w:rsidP="001B396B">
      <w:pPr>
        <w:pStyle w:val="Akapitzlist"/>
        <w:numPr>
          <w:ilvl w:val="1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6079B">
        <w:rPr>
          <w:rFonts w:ascii="Arial" w:hAnsi="Arial" w:cs="Arial"/>
          <w:sz w:val="24"/>
          <w:szCs w:val="24"/>
        </w:rPr>
        <w:t>ust. 3 o brzmieniu:</w:t>
      </w:r>
    </w:p>
    <w:p w14:paraId="299AF782" w14:textId="53643FD5" w:rsidR="009450C8" w:rsidRPr="009450C8" w:rsidRDefault="0096079B" w:rsidP="001B396B">
      <w:pPr>
        <w:pStyle w:val="Akapitzlist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„3. </w:t>
      </w:r>
      <w:r w:rsidR="009450C8" w:rsidRPr="0096079B">
        <w:rPr>
          <w:rFonts w:ascii="Arial" w:hAnsi="Arial" w:cs="Arial"/>
          <w:sz w:val="24"/>
          <w:szCs w:val="24"/>
        </w:rPr>
        <w:t>W okresie czasowego ograniczenia funkcjonowania jednostek systemu oświaty w związku z zapobieganiem i zwalczaniem COVID-19, czynności organów przedszkola mogą być realizowane przy pomocy środków porozumiewania się na odległość, a w przypadku kolegialnych organów jednostek systemu oświaty- także w trybie obiegowym. Treść podjętej w ten sposób czynności powinna być utrwalona w formie np. protokołu</w:t>
      </w:r>
      <w:r>
        <w:rPr>
          <w:rFonts w:ascii="Arial" w:hAnsi="Arial" w:cs="Arial"/>
          <w:sz w:val="24"/>
          <w:szCs w:val="24"/>
        </w:rPr>
        <w:t>”</w:t>
      </w:r>
      <w:r w:rsidR="009450C8" w:rsidRPr="0096079B">
        <w:rPr>
          <w:rFonts w:ascii="Arial" w:hAnsi="Arial" w:cs="Arial"/>
          <w:sz w:val="24"/>
          <w:szCs w:val="24"/>
        </w:rPr>
        <w:t>.</w:t>
      </w:r>
    </w:p>
    <w:p w14:paraId="3915FA1D" w14:textId="7A1F0BA1" w:rsidR="009450C8" w:rsidRPr="0096079B" w:rsidRDefault="009450C8" w:rsidP="001B396B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6079B">
        <w:rPr>
          <w:rFonts w:ascii="Arial" w:hAnsi="Arial" w:cs="Arial"/>
          <w:sz w:val="24"/>
          <w:szCs w:val="24"/>
        </w:rPr>
        <w:lastRenderedPageBreak/>
        <w:t>W rozdziale 4 Organizacja pracy przedszkola w §</w:t>
      </w:r>
      <w:r w:rsidR="0096079B">
        <w:rPr>
          <w:rFonts w:ascii="Arial" w:hAnsi="Arial" w:cs="Arial"/>
          <w:sz w:val="24"/>
          <w:szCs w:val="24"/>
        </w:rPr>
        <w:t xml:space="preserve"> </w:t>
      </w:r>
      <w:r w:rsidRPr="0096079B">
        <w:rPr>
          <w:rFonts w:ascii="Arial" w:hAnsi="Arial" w:cs="Arial"/>
          <w:sz w:val="24"/>
          <w:szCs w:val="24"/>
        </w:rPr>
        <w:t>14 dodaje się:</w:t>
      </w:r>
    </w:p>
    <w:p w14:paraId="1B28F3BE" w14:textId="77777777" w:rsidR="009450C8" w:rsidRPr="009450C8" w:rsidRDefault="009450C8" w:rsidP="001B396B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D1B8543" w14:textId="77777777" w:rsidR="009450C8" w:rsidRPr="0096079B" w:rsidRDefault="009450C8" w:rsidP="001B396B">
      <w:pPr>
        <w:pStyle w:val="Akapitzlist"/>
        <w:numPr>
          <w:ilvl w:val="0"/>
          <w:numId w:val="3"/>
        </w:num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 w:rsidRPr="0096079B">
        <w:rPr>
          <w:rFonts w:ascii="Arial" w:hAnsi="Arial" w:cs="Arial"/>
          <w:sz w:val="24"/>
          <w:szCs w:val="24"/>
        </w:rPr>
        <w:t>ust. 25 o brzmieniu:</w:t>
      </w:r>
    </w:p>
    <w:p w14:paraId="2857C476" w14:textId="40CE14D2" w:rsidR="009450C8" w:rsidRPr="009450C8" w:rsidRDefault="0096079B" w:rsidP="001B396B">
      <w:pPr>
        <w:pStyle w:val="Akapitzlist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„25. </w:t>
      </w:r>
      <w:r w:rsidR="009450C8" w:rsidRPr="0096079B">
        <w:rPr>
          <w:rFonts w:ascii="Arial" w:hAnsi="Arial" w:cs="Arial"/>
          <w:sz w:val="24"/>
          <w:szCs w:val="24"/>
        </w:rPr>
        <w:t>W okresie czasowego ograniczenia funkcjonowania jednostek systemu oświaty w związku z zapobieganiem i zwalczaniem COVID-19, organizację pracy przedszkola, w tym zajęć rewalidacyjnych i wychowawczych, organizuje się w miarę możliwości i z uwzględnieniem specyfiki nauczania z</w:t>
      </w:r>
      <w:r>
        <w:rPr>
          <w:rFonts w:ascii="Arial" w:hAnsi="Arial" w:cs="Arial"/>
          <w:sz w:val="24"/>
          <w:szCs w:val="24"/>
        </w:rPr>
        <w:t xml:space="preserve"> </w:t>
      </w:r>
      <w:r w:rsidR="009450C8" w:rsidRPr="0096079B">
        <w:rPr>
          <w:rFonts w:ascii="Arial" w:hAnsi="Arial" w:cs="Arial"/>
          <w:sz w:val="24"/>
          <w:szCs w:val="24"/>
        </w:rPr>
        <w:t>wykorzystaniem metod i technik kształcenia na odległość, chyba że przedszkole funkcjonuje w normalnej formie</w:t>
      </w:r>
      <w:r>
        <w:rPr>
          <w:rFonts w:ascii="Arial" w:hAnsi="Arial" w:cs="Arial"/>
          <w:sz w:val="24"/>
          <w:szCs w:val="24"/>
        </w:rPr>
        <w:t>”</w:t>
      </w:r>
      <w:r w:rsidR="009450C8" w:rsidRPr="0096079B">
        <w:rPr>
          <w:rFonts w:ascii="Arial" w:hAnsi="Arial" w:cs="Arial"/>
          <w:sz w:val="24"/>
          <w:szCs w:val="24"/>
        </w:rPr>
        <w:t>.</w:t>
      </w:r>
    </w:p>
    <w:p w14:paraId="4A18BD4E" w14:textId="77777777" w:rsidR="009450C8" w:rsidRPr="0096079B" w:rsidRDefault="009450C8" w:rsidP="001B396B">
      <w:pPr>
        <w:pStyle w:val="Akapitzlist"/>
        <w:numPr>
          <w:ilvl w:val="0"/>
          <w:numId w:val="3"/>
        </w:num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 w:rsidRPr="0096079B">
        <w:rPr>
          <w:rFonts w:ascii="Arial" w:hAnsi="Arial" w:cs="Arial"/>
          <w:sz w:val="24"/>
          <w:szCs w:val="24"/>
        </w:rPr>
        <w:t>ust. 26 o brzmieniu:</w:t>
      </w:r>
    </w:p>
    <w:p w14:paraId="0CD0A71E" w14:textId="3C8AE52A" w:rsidR="009450C8" w:rsidRPr="009450C8" w:rsidRDefault="0096079B" w:rsidP="001B396B">
      <w:pPr>
        <w:pStyle w:val="Akapitzlist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„26. </w:t>
      </w:r>
      <w:r w:rsidR="009450C8" w:rsidRPr="0096079B">
        <w:rPr>
          <w:rFonts w:ascii="Arial" w:hAnsi="Arial" w:cs="Arial"/>
          <w:sz w:val="24"/>
          <w:szCs w:val="24"/>
        </w:rPr>
        <w:t>Nauczyciele do kontaktu z rodzicami używają strony internetowej przedszkola, poczty elektronicznej, a w razie potrzeby kontaktują się z rodzicami/opiekunami prawnymi dzieci również telefonicznie</w:t>
      </w:r>
      <w:r>
        <w:rPr>
          <w:rFonts w:ascii="Arial" w:hAnsi="Arial" w:cs="Arial"/>
          <w:sz w:val="24"/>
          <w:szCs w:val="24"/>
        </w:rPr>
        <w:t>”</w:t>
      </w:r>
      <w:r w:rsidR="009450C8" w:rsidRPr="0096079B">
        <w:rPr>
          <w:rFonts w:ascii="Arial" w:hAnsi="Arial" w:cs="Arial"/>
          <w:sz w:val="24"/>
          <w:szCs w:val="24"/>
        </w:rPr>
        <w:t>.</w:t>
      </w:r>
    </w:p>
    <w:p w14:paraId="3099EC6C" w14:textId="140E2829" w:rsidR="009450C8" w:rsidRPr="0096079B" w:rsidRDefault="009450C8" w:rsidP="001B396B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6079B">
        <w:rPr>
          <w:rFonts w:ascii="Arial" w:hAnsi="Arial" w:cs="Arial"/>
          <w:sz w:val="24"/>
          <w:szCs w:val="24"/>
        </w:rPr>
        <w:t>W rozdziale 4 Organizacja pracy przedszkola w §</w:t>
      </w:r>
      <w:r w:rsidR="0096079B">
        <w:rPr>
          <w:rFonts w:ascii="Arial" w:hAnsi="Arial" w:cs="Arial"/>
          <w:sz w:val="24"/>
          <w:szCs w:val="24"/>
        </w:rPr>
        <w:t xml:space="preserve"> </w:t>
      </w:r>
      <w:r w:rsidRPr="0096079B">
        <w:rPr>
          <w:rFonts w:ascii="Arial" w:hAnsi="Arial" w:cs="Arial"/>
          <w:sz w:val="24"/>
          <w:szCs w:val="24"/>
        </w:rPr>
        <w:t>16 w ust</w:t>
      </w:r>
      <w:r w:rsidR="0096079B">
        <w:rPr>
          <w:rFonts w:ascii="Arial" w:hAnsi="Arial" w:cs="Arial"/>
          <w:sz w:val="24"/>
          <w:szCs w:val="24"/>
        </w:rPr>
        <w:t xml:space="preserve">. </w:t>
      </w:r>
      <w:r w:rsidRPr="0096079B">
        <w:rPr>
          <w:rFonts w:ascii="Arial" w:hAnsi="Arial" w:cs="Arial"/>
          <w:sz w:val="24"/>
          <w:szCs w:val="24"/>
        </w:rPr>
        <w:t>13 dodaje się:</w:t>
      </w:r>
    </w:p>
    <w:p w14:paraId="1C0FABD3" w14:textId="7E276C5B" w:rsidR="009450C8" w:rsidRPr="0096079B" w:rsidRDefault="009450C8" w:rsidP="001B396B">
      <w:pPr>
        <w:pStyle w:val="Akapitzlist"/>
        <w:numPr>
          <w:ilvl w:val="1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6079B">
        <w:rPr>
          <w:rFonts w:ascii="Arial" w:hAnsi="Arial" w:cs="Arial"/>
          <w:sz w:val="24"/>
          <w:szCs w:val="24"/>
        </w:rPr>
        <w:t>pkt.</w:t>
      </w:r>
      <w:r w:rsidR="0096079B">
        <w:rPr>
          <w:rFonts w:ascii="Arial" w:hAnsi="Arial" w:cs="Arial"/>
          <w:sz w:val="24"/>
          <w:szCs w:val="24"/>
        </w:rPr>
        <w:t xml:space="preserve"> </w:t>
      </w:r>
      <w:r w:rsidRPr="0096079B">
        <w:rPr>
          <w:rFonts w:ascii="Arial" w:hAnsi="Arial" w:cs="Arial"/>
          <w:sz w:val="24"/>
          <w:szCs w:val="24"/>
        </w:rPr>
        <w:t>6 o brzmieniu:</w:t>
      </w:r>
    </w:p>
    <w:p w14:paraId="4030EAA3" w14:textId="78AA6264" w:rsidR="009450C8" w:rsidRPr="009450C8" w:rsidRDefault="0096079B" w:rsidP="001B396B">
      <w:pPr>
        <w:pStyle w:val="Akapitzlist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„6) </w:t>
      </w:r>
      <w:r w:rsidR="009450C8" w:rsidRPr="0096079B">
        <w:rPr>
          <w:rFonts w:ascii="Arial" w:hAnsi="Arial" w:cs="Arial"/>
          <w:sz w:val="24"/>
          <w:szCs w:val="24"/>
        </w:rPr>
        <w:t>W okresie czasowego ograniczenia funkcjonowania jednostek systemu oświaty w związku z zapobieganiem, przeciwdziałaniem i zwalczaniem COVID-19, współpraca z poradniami i innymi instytucjami powinna odbywać się w drodze konsultacji i przekazywania materiałów w formie elektronicznej.</w:t>
      </w:r>
    </w:p>
    <w:p w14:paraId="1BA354DC" w14:textId="6155FA55" w:rsidR="009450C8" w:rsidRPr="00411AB3" w:rsidRDefault="009450C8" w:rsidP="001B396B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6079B">
        <w:rPr>
          <w:rFonts w:ascii="Arial" w:hAnsi="Arial" w:cs="Arial"/>
          <w:sz w:val="24"/>
          <w:szCs w:val="24"/>
        </w:rPr>
        <w:t>W rozdziale 5 Nauczyciele i inni pracownicy w § 25 ust. 1 pkt.</w:t>
      </w:r>
      <w:r w:rsidR="00411AB3">
        <w:rPr>
          <w:rFonts w:ascii="Arial" w:hAnsi="Arial" w:cs="Arial"/>
          <w:sz w:val="24"/>
          <w:szCs w:val="24"/>
        </w:rPr>
        <w:t xml:space="preserve"> </w:t>
      </w:r>
      <w:r w:rsidRPr="0096079B">
        <w:rPr>
          <w:rFonts w:ascii="Arial" w:hAnsi="Arial" w:cs="Arial"/>
          <w:sz w:val="24"/>
          <w:szCs w:val="24"/>
        </w:rPr>
        <w:t xml:space="preserve">3 dodaje się: </w:t>
      </w:r>
    </w:p>
    <w:p w14:paraId="63FB481F" w14:textId="77777777" w:rsidR="009450C8" w:rsidRPr="0096079B" w:rsidRDefault="009450C8" w:rsidP="001B396B">
      <w:pPr>
        <w:pStyle w:val="Akapitzlist"/>
        <w:numPr>
          <w:ilvl w:val="1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6079B">
        <w:rPr>
          <w:rFonts w:ascii="Arial" w:hAnsi="Arial" w:cs="Arial"/>
          <w:sz w:val="24"/>
          <w:szCs w:val="24"/>
        </w:rPr>
        <w:t>literę h) o brzmieniu:</w:t>
      </w:r>
    </w:p>
    <w:p w14:paraId="49E991E1" w14:textId="7814EB07" w:rsidR="009450C8" w:rsidRPr="009450C8" w:rsidRDefault="00411AB3" w:rsidP="001B396B">
      <w:pPr>
        <w:pStyle w:val="Akapitzlist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„h) </w:t>
      </w:r>
      <w:r w:rsidR="009450C8" w:rsidRPr="0096079B">
        <w:rPr>
          <w:rFonts w:ascii="Arial" w:hAnsi="Arial" w:cs="Arial"/>
          <w:sz w:val="24"/>
          <w:szCs w:val="24"/>
        </w:rPr>
        <w:t>W okresie czasowego ograniczenia funkcjonowania jednostek systemu oświaty w związku z zapobieganiem, przeciwdziałaniem i zwalczaniem COVID-19, realizacja zadań nauczycieli oraz innych pracowników przedszkola odbywa się poprzez organizację zajęć z wykorzystaniem metod</w:t>
      </w:r>
      <w:r>
        <w:rPr>
          <w:rFonts w:ascii="Arial" w:hAnsi="Arial" w:cs="Arial"/>
          <w:sz w:val="24"/>
          <w:szCs w:val="24"/>
        </w:rPr>
        <w:t xml:space="preserve"> </w:t>
      </w:r>
      <w:r w:rsidR="009450C8" w:rsidRPr="0096079B">
        <w:rPr>
          <w:rFonts w:ascii="Arial" w:hAnsi="Arial" w:cs="Arial"/>
          <w:sz w:val="24"/>
          <w:szCs w:val="24"/>
        </w:rPr>
        <w:t>porozumiewania się na odległość</w:t>
      </w:r>
      <w:r>
        <w:rPr>
          <w:rFonts w:ascii="Arial" w:hAnsi="Arial" w:cs="Arial"/>
          <w:sz w:val="24"/>
          <w:szCs w:val="24"/>
        </w:rPr>
        <w:t>”</w:t>
      </w:r>
      <w:r w:rsidR="009450C8" w:rsidRPr="0096079B">
        <w:rPr>
          <w:rFonts w:ascii="Arial" w:hAnsi="Arial" w:cs="Arial"/>
          <w:sz w:val="24"/>
          <w:szCs w:val="24"/>
        </w:rPr>
        <w:t>.</w:t>
      </w:r>
    </w:p>
    <w:p w14:paraId="208E3B82" w14:textId="77777777" w:rsidR="009450C8" w:rsidRPr="0096079B" w:rsidRDefault="009450C8" w:rsidP="001B396B">
      <w:pPr>
        <w:pStyle w:val="Akapitzlist"/>
        <w:numPr>
          <w:ilvl w:val="1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6079B">
        <w:rPr>
          <w:rFonts w:ascii="Arial" w:hAnsi="Arial" w:cs="Arial"/>
          <w:sz w:val="24"/>
          <w:szCs w:val="24"/>
        </w:rPr>
        <w:t>literę i) o brzmieniu:</w:t>
      </w:r>
    </w:p>
    <w:p w14:paraId="54DBFD8F" w14:textId="13E4CD58" w:rsidR="009450C8" w:rsidRPr="009450C8" w:rsidRDefault="00411AB3" w:rsidP="001B396B">
      <w:pPr>
        <w:pStyle w:val="Akapitzlist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„i) </w:t>
      </w:r>
      <w:r w:rsidR="009450C8" w:rsidRPr="0096079B">
        <w:rPr>
          <w:rFonts w:ascii="Arial" w:hAnsi="Arial" w:cs="Arial"/>
          <w:sz w:val="24"/>
          <w:szCs w:val="24"/>
        </w:rPr>
        <w:t>Nauczyciele zobowiązani są do zapewnienia wychowankom</w:t>
      </w:r>
      <w:r>
        <w:rPr>
          <w:rFonts w:ascii="Arial" w:hAnsi="Arial" w:cs="Arial"/>
          <w:sz w:val="24"/>
          <w:szCs w:val="24"/>
        </w:rPr>
        <w:t xml:space="preserve"> </w:t>
      </w:r>
      <w:r w:rsidR="009450C8" w:rsidRPr="0096079B">
        <w:rPr>
          <w:rFonts w:ascii="Arial" w:hAnsi="Arial" w:cs="Arial"/>
          <w:sz w:val="24"/>
          <w:szCs w:val="24"/>
        </w:rPr>
        <w:t>bezpieczeństwa w sieci</w:t>
      </w:r>
      <w:r>
        <w:rPr>
          <w:rFonts w:ascii="Arial" w:hAnsi="Arial" w:cs="Arial"/>
          <w:sz w:val="24"/>
          <w:szCs w:val="24"/>
        </w:rPr>
        <w:t>”</w:t>
      </w:r>
      <w:r w:rsidR="009450C8" w:rsidRPr="0096079B">
        <w:rPr>
          <w:rFonts w:ascii="Arial" w:hAnsi="Arial" w:cs="Arial"/>
          <w:sz w:val="24"/>
          <w:szCs w:val="24"/>
        </w:rPr>
        <w:t>.</w:t>
      </w:r>
    </w:p>
    <w:p w14:paraId="5C607365" w14:textId="65C16061" w:rsidR="009450C8" w:rsidRPr="00411AB3" w:rsidRDefault="009450C8" w:rsidP="001B396B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6079B">
        <w:rPr>
          <w:rFonts w:ascii="Arial" w:hAnsi="Arial" w:cs="Arial"/>
          <w:sz w:val="24"/>
          <w:szCs w:val="24"/>
        </w:rPr>
        <w:t xml:space="preserve">W § 25 ust.1 dodaje się: </w:t>
      </w:r>
    </w:p>
    <w:p w14:paraId="7B37DCDA" w14:textId="77777777" w:rsidR="009450C8" w:rsidRPr="0096079B" w:rsidRDefault="009450C8" w:rsidP="001B396B">
      <w:pPr>
        <w:pStyle w:val="Akapitzlist"/>
        <w:numPr>
          <w:ilvl w:val="1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6079B">
        <w:rPr>
          <w:rFonts w:ascii="Arial" w:hAnsi="Arial" w:cs="Arial"/>
          <w:sz w:val="24"/>
          <w:szCs w:val="24"/>
        </w:rPr>
        <w:t>pkt. 4a) o brzmieniu :</w:t>
      </w:r>
    </w:p>
    <w:p w14:paraId="636849B3" w14:textId="488F760A" w:rsidR="009450C8" w:rsidRPr="009450C8" w:rsidRDefault="00411AB3" w:rsidP="001B396B">
      <w:pPr>
        <w:pStyle w:val="Akapitzlist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„4a) </w:t>
      </w:r>
      <w:r w:rsidR="009450C8" w:rsidRPr="0096079B">
        <w:rPr>
          <w:rFonts w:ascii="Arial" w:hAnsi="Arial" w:cs="Arial"/>
          <w:sz w:val="24"/>
          <w:szCs w:val="24"/>
        </w:rPr>
        <w:t xml:space="preserve">W okresie czasowego ograniczenia funkcjonowania jednostek systemu oświaty w związku z zapobieganiem, przeciwdziałaniem i zwalczaniem COVID-19, prowadzenie obserwacji pedagogicznej oraz dokumentowanie tych </w:t>
      </w:r>
      <w:r w:rsidR="009450C8" w:rsidRPr="0096079B">
        <w:rPr>
          <w:rFonts w:ascii="Arial" w:hAnsi="Arial" w:cs="Arial"/>
          <w:sz w:val="24"/>
          <w:szCs w:val="24"/>
        </w:rPr>
        <w:lastRenderedPageBreak/>
        <w:t>obserwacji odbywać się będzie w formie przekazywania informacji o</w:t>
      </w:r>
      <w:r>
        <w:rPr>
          <w:rFonts w:ascii="Arial" w:hAnsi="Arial" w:cs="Arial"/>
          <w:sz w:val="24"/>
          <w:szCs w:val="24"/>
        </w:rPr>
        <w:t xml:space="preserve"> </w:t>
      </w:r>
      <w:r w:rsidR="009450C8" w:rsidRPr="0096079B">
        <w:rPr>
          <w:rFonts w:ascii="Arial" w:hAnsi="Arial" w:cs="Arial"/>
          <w:sz w:val="24"/>
          <w:szCs w:val="24"/>
        </w:rPr>
        <w:t>postępach dzieci ich rodzicom/opiekunom prawnym drogą elektroniczną (e-mail) lub telefoniczną terminowo z zachowaniem poufności.</w:t>
      </w:r>
    </w:p>
    <w:p w14:paraId="5DE30373" w14:textId="1904BB81" w:rsidR="009450C8" w:rsidRPr="00411AB3" w:rsidRDefault="009450C8" w:rsidP="001B396B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6079B">
        <w:rPr>
          <w:rFonts w:ascii="Arial" w:hAnsi="Arial" w:cs="Arial"/>
          <w:sz w:val="24"/>
          <w:szCs w:val="24"/>
        </w:rPr>
        <w:t xml:space="preserve">W § 25 dodaje się: </w:t>
      </w:r>
    </w:p>
    <w:p w14:paraId="69083049" w14:textId="77777777" w:rsidR="009450C8" w:rsidRPr="0096079B" w:rsidRDefault="009450C8" w:rsidP="001B396B">
      <w:pPr>
        <w:pStyle w:val="Akapitzlist"/>
        <w:numPr>
          <w:ilvl w:val="1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6079B">
        <w:rPr>
          <w:rFonts w:ascii="Arial" w:hAnsi="Arial" w:cs="Arial"/>
          <w:sz w:val="24"/>
          <w:szCs w:val="24"/>
        </w:rPr>
        <w:t>ust. 10 o brzmieniu:</w:t>
      </w:r>
    </w:p>
    <w:p w14:paraId="518C7F92" w14:textId="03527DFE" w:rsidR="009450C8" w:rsidRPr="009450C8" w:rsidRDefault="00411AB3" w:rsidP="001B396B">
      <w:pPr>
        <w:pStyle w:val="Akapitzlist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„10. </w:t>
      </w:r>
      <w:r w:rsidR="009450C8" w:rsidRPr="0096079B">
        <w:rPr>
          <w:rFonts w:ascii="Arial" w:hAnsi="Arial" w:cs="Arial"/>
          <w:sz w:val="24"/>
          <w:szCs w:val="24"/>
        </w:rPr>
        <w:t>Jeżeli przedszkole funkcjonuje w normalnym trybie, pracownicy, wychowankowie oraz rodzice/opiekunowie prawni zobowiązani są do bezwzględnego przestrzegania zaleceń Ministra Zdrowia i Głównego Inspektora Sanitarnego</w:t>
      </w:r>
      <w:r>
        <w:rPr>
          <w:rFonts w:ascii="Arial" w:hAnsi="Arial" w:cs="Arial"/>
          <w:sz w:val="24"/>
          <w:szCs w:val="24"/>
        </w:rPr>
        <w:t>”</w:t>
      </w:r>
      <w:r w:rsidR="009450C8" w:rsidRPr="0096079B">
        <w:rPr>
          <w:rFonts w:ascii="Arial" w:hAnsi="Arial" w:cs="Arial"/>
          <w:sz w:val="24"/>
          <w:szCs w:val="24"/>
        </w:rPr>
        <w:t>.</w:t>
      </w:r>
    </w:p>
    <w:p w14:paraId="1606E4C6" w14:textId="77777777" w:rsidR="009450C8" w:rsidRPr="00207074" w:rsidRDefault="009450C8" w:rsidP="001B396B">
      <w:pPr>
        <w:pStyle w:val="Nagwek2"/>
        <w:spacing w:before="0" w:line="360" w:lineRule="auto"/>
        <w:rPr>
          <w:rFonts w:ascii="Arial" w:hAnsi="Arial" w:cs="Arial"/>
          <w:color w:val="auto"/>
          <w:sz w:val="32"/>
          <w:szCs w:val="32"/>
        </w:rPr>
      </w:pPr>
      <w:r w:rsidRPr="00207074">
        <w:rPr>
          <w:rFonts w:ascii="Arial" w:hAnsi="Arial" w:cs="Arial"/>
          <w:color w:val="auto"/>
          <w:sz w:val="32"/>
          <w:szCs w:val="32"/>
        </w:rPr>
        <w:t>§ 2.</w:t>
      </w:r>
    </w:p>
    <w:p w14:paraId="4434ED7A" w14:textId="3DBE57FE" w:rsidR="009450C8" w:rsidRPr="009450C8" w:rsidRDefault="009450C8" w:rsidP="001B396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450C8">
        <w:rPr>
          <w:rFonts w:ascii="Arial" w:hAnsi="Arial" w:cs="Arial"/>
          <w:sz w:val="24"/>
          <w:szCs w:val="24"/>
        </w:rPr>
        <w:t>Pozostałe postanowienia Statutu pozostają bez zmian.</w:t>
      </w:r>
    </w:p>
    <w:p w14:paraId="3D872BA6" w14:textId="77777777" w:rsidR="009450C8" w:rsidRPr="00207074" w:rsidRDefault="009450C8" w:rsidP="001B396B">
      <w:pPr>
        <w:pStyle w:val="Nagwek2"/>
        <w:spacing w:before="0" w:line="360" w:lineRule="auto"/>
        <w:rPr>
          <w:rFonts w:ascii="Arial" w:hAnsi="Arial" w:cs="Arial"/>
          <w:color w:val="auto"/>
          <w:sz w:val="32"/>
          <w:szCs w:val="32"/>
        </w:rPr>
      </w:pPr>
      <w:r w:rsidRPr="00207074">
        <w:rPr>
          <w:rFonts w:ascii="Arial" w:hAnsi="Arial" w:cs="Arial"/>
          <w:color w:val="auto"/>
          <w:sz w:val="32"/>
          <w:szCs w:val="32"/>
        </w:rPr>
        <w:t>§ 3.</w:t>
      </w:r>
    </w:p>
    <w:p w14:paraId="05A26057" w14:textId="77777777" w:rsidR="009450C8" w:rsidRPr="009450C8" w:rsidRDefault="009450C8" w:rsidP="001B396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450C8">
        <w:rPr>
          <w:rFonts w:ascii="Arial" w:hAnsi="Arial" w:cs="Arial"/>
          <w:sz w:val="24"/>
          <w:szCs w:val="24"/>
        </w:rPr>
        <w:t xml:space="preserve">Niniejsze zmiany obowiązują od 06.11.2020 r. </w:t>
      </w:r>
    </w:p>
    <w:p w14:paraId="341F916E" w14:textId="07483E67" w:rsidR="009450C8" w:rsidRPr="00207074" w:rsidRDefault="009450C8" w:rsidP="001B396B">
      <w:pPr>
        <w:pStyle w:val="Nagwek2"/>
        <w:spacing w:before="0" w:line="360" w:lineRule="auto"/>
        <w:rPr>
          <w:rFonts w:ascii="Arial" w:hAnsi="Arial" w:cs="Arial"/>
          <w:color w:val="auto"/>
          <w:sz w:val="32"/>
          <w:szCs w:val="32"/>
        </w:rPr>
      </w:pPr>
      <w:r w:rsidRPr="00207074">
        <w:rPr>
          <w:rFonts w:ascii="Arial" w:hAnsi="Arial" w:cs="Arial"/>
          <w:color w:val="auto"/>
          <w:sz w:val="32"/>
          <w:szCs w:val="32"/>
        </w:rPr>
        <w:t>§ 4</w:t>
      </w:r>
      <w:r w:rsidR="001B396B">
        <w:rPr>
          <w:rFonts w:ascii="Arial" w:hAnsi="Arial" w:cs="Arial"/>
          <w:color w:val="auto"/>
          <w:sz w:val="32"/>
          <w:szCs w:val="32"/>
        </w:rPr>
        <w:t>.</w:t>
      </w:r>
    </w:p>
    <w:p w14:paraId="372DBC54" w14:textId="5D74674F" w:rsidR="009450C8" w:rsidRPr="009450C8" w:rsidRDefault="009450C8" w:rsidP="001B396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450C8">
        <w:rPr>
          <w:rFonts w:ascii="Arial" w:hAnsi="Arial" w:cs="Arial"/>
          <w:sz w:val="24"/>
          <w:szCs w:val="24"/>
        </w:rPr>
        <w:t>Wykonanie uchwały powierza się dyrektorowi szkoły.</w:t>
      </w:r>
    </w:p>
    <w:p w14:paraId="709EBF46" w14:textId="798EB46E" w:rsidR="009450C8" w:rsidRPr="00207074" w:rsidRDefault="009450C8" w:rsidP="001B396B">
      <w:pPr>
        <w:pStyle w:val="Nagwek2"/>
        <w:spacing w:before="0" w:line="360" w:lineRule="auto"/>
        <w:rPr>
          <w:rFonts w:ascii="Arial" w:hAnsi="Arial" w:cs="Arial"/>
          <w:color w:val="auto"/>
          <w:sz w:val="32"/>
          <w:szCs w:val="32"/>
        </w:rPr>
      </w:pPr>
      <w:r w:rsidRPr="00207074">
        <w:rPr>
          <w:rFonts w:ascii="Arial" w:hAnsi="Arial" w:cs="Arial"/>
          <w:color w:val="auto"/>
          <w:sz w:val="32"/>
          <w:szCs w:val="32"/>
        </w:rPr>
        <w:t>§ 5</w:t>
      </w:r>
      <w:r w:rsidR="001B396B">
        <w:rPr>
          <w:rFonts w:ascii="Arial" w:hAnsi="Arial" w:cs="Arial"/>
          <w:color w:val="auto"/>
          <w:sz w:val="32"/>
          <w:szCs w:val="32"/>
        </w:rPr>
        <w:t>.</w:t>
      </w:r>
    </w:p>
    <w:p w14:paraId="151CDBB1" w14:textId="77777777" w:rsidR="009450C8" w:rsidRPr="009450C8" w:rsidRDefault="009450C8" w:rsidP="001B396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450C8">
        <w:rPr>
          <w:rFonts w:ascii="Arial" w:hAnsi="Arial" w:cs="Arial"/>
          <w:sz w:val="24"/>
          <w:szCs w:val="24"/>
        </w:rPr>
        <w:t>Uchwała wchodzi w życie z dniem podjęcia.</w:t>
      </w:r>
    </w:p>
    <w:p w14:paraId="50D8DDF8" w14:textId="737006EB" w:rsidR="0040605E" w:rsidRPr="00207074" w:rsidRDefault="00411AB3" w:rsidP="001B396B">
      <w:pPr>
        <w:pStyle w:val="Nagwek4"/>
        <w:spacing w:before="0" w:line="360" w:lineRule="auto"/>
        <w:rPr>
          <w:rFonts w:ascii="Arial" w:hAnsi="Arial" w:cs="Arial"/>
          <w:i w:val="0"/>
          <w:color w:val="auto"/>
          <w:sz w:val="24"/>
          <w:szCs w:val="24"/>
        </w:rPr>
      </w:pPr>
      <w:r w:rsidRPr="00207074">
        <w:rPr>
          <w:rFonts w:ascii="Arial" w:hAnsi="Arial" w:cs="Arial"/>
          <w:i w:val="0"/>
          <w:color w:val="auto"/>
          <w:sz w:val="24"/>
          <w:szCs w:val="24"/>
        </w:rPr>
        <w:t xml:space="preserve">06.11.2020 r. </w:t>
      </w:r>
      <w:r w:rsidRPr="00207074">
        <w:rPr>
          <w:rFonts w:ascii="Arial" w:hAnsi="Arial" w:cs="Arial"/>
          <w:i w:val="0"/>
          <w:color w:val="auto"/>
          <w:sz w:val="24"/>
          <w:szCs w:val="24"/>
        </w:rPr>
        <w:br/>
        <w:t>P</w:t>
      </w:r>
      <w:r w:rsidR="009450C8" w:rsidRPr="00207074">
        <w:rPr>
          <w:rFonts w:ascii="Arial" w:hAnsi="Arial" w:cs="Arial"/>
          <w:i w:val="0"/>
          <w:color w:val="auto"/>
          <w:sz w:val="24"/>
          <w:szCs w:val="24"/>
        </w:rPr>
        <w:t>rzewodnicząc</w:t>
      </w:r>
      <w:r w:rsidRPr="00207074">
        <w:rPr>
          <w:rFonts w:ascii="Arial" w:hAnsi="Arial" w:cs="Arial"/>
          <w:i w:val="0"/>
          <w:color w:val="auto"/>
          <w:sz w:val="24"/>
          <w:szCs w:val="24"/>
        </w:rPr>
        <w:t>a</w:t>
      </w:r>
      <w:r w:rsidR="009450C8" w:rsidRPr="00207074">
        <w:rPr>
          <w:rFonts w:ascii="Arial" w:hAnsi="Arial" w:cs="Arial"/>
          <w:i w:val="0"/>
          <w:color w:val="auto"/>
          <w:sz w:val="24"/>
          <w:szCs w:val="24"/>
        </w:rPr>
        <w:t xml:space="preserve"> Rady Pedagogicznej</w:t>
      </w:r>
      <w:r w:rsidRPr="00207074">
        <w:rPr>
          <w:rFonts w:ascii="Arial" w:hAnsi="Arial" w:cs="Arial"/>
          <w:i w:val="0"/>
          <w:color w:val="auto"/>
          <w:sz w:val="24"/>
          <w:szCs w:val="24"/>
        </w:rPr>
        <w:t xml:space="preserve"> </w:t>
      </w:r>
      <w:r w:rsidRPr="00207074">
        <w:rPr>
          <w:rFonts w:ascii="Arial" w:hAnsi="Arial" w:cs="Arial"/>
          <w:i w:val="0"/>
          <w:color w:val="auto"/>
          <w:sz w:val="24"/>
          <w:szCs w:val="24"/>
        </w:rPr>
        <w:br/>
        <w:t>Arleta Kacprzak</w:t>
      </w:r>
    </w:p>
    <w:sectPr w:rsidR="0040605E" w:rsidRPr="002070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F22F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C856E85"/>
    <w:multiLevelType w:val="hybridMultilevel"/>
    <w:tmpl w:val="82CC4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E03739"/>
    <w:multiLevelType w:val="hybridMultilevel"/>
    <w:tmpl w:val="ACF4A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4C2"/>
    <w:rsid w:val="001B396B"/>
    <w:rsid w:val="00207074"/>
    <w:rsid w:val="002F08A5"/>
    <w:rsid w:val="0040605E"/>
    <w:rsid w:val="00411AB3"/>
    <w:rsid w:val="009450C8"/>
    <w:rsid w:val="0096079B"/>
    <w:rsid w:val="00C17EAD"/>
    <w:rsid w:val="00C8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C8407"/>
  <w15:chartTrackingRefBased/>
  <w15:docId w15:val="{CB243C8D-027D-4897-AB43-B1EEA5FEE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450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450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11AB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0707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450C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450C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9450C8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411AB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207074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608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2021-12-19T21:52:00Z</dcterms:created>
  <dcterms:modified xsi:type="dcterms:W3CDTF">2021-12-21T11:54:00Z</dcterms:modified>
</cp:coreProperties>
</file>